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224CE3">
        <w:rPr>
          <w:rFonts w:ascii="Times New Roman CYR" w:hAnsi="Times New Roman CYR"/>
          <w:sz w:val="28"/>
          <w:szCs w:val="28"/>
        </w:rPr>
        <w:t>13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DF1963" w:rsidRPr="009412E4">
        <w:rPr>
          <w:rFonts w:ascii="Times New Roman" w:hAnsi="Times New Roman"/>
          <w:sz w:val="28"/>
          <w:szCs w:val="28"/>
        </w:rPr>
        <w:t>45,90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DF1963" w:rsidRPr="009412E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64:32:000000:16315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224CE3" w:rsidRPr="009412E4">
        <w:rPr>
          <w:rFonts w:ascii="Times New Roman" w:hAnsi="Times New Roman"/>
          <w:sz w:val="28"/>
          <w:szCs w:val="28"/>
        </w:rPr>
        <w:t>ул</w:t>
      </w:r>
      <w:r w:rsidR="000562AE" w:rsidRPr="009412E4">
        <w:rPr>
          <w:rFonts w:ascii="Times New Roman" w:hAnsi="Times New Roman"/>
          <w:sz w:val="28"/>
          <w:szCs w:val="28"/>
        </w:rPr>
        <w:t xml:space="preserve">. </w:t>
      </w:r>
      <w:r w:rsidR="00224CE3" w:rsidRPr="009412E4">
        <w:rPr>
          <w:rFonts w:ascii="Times New Roman" w:hAnsi="Times New Roman"/>
          <w:sz w:val="28"/>
          <w:szCs w:val="28"/>
        </w:rPr>
        <w:t>Заречная,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CA1801" w:rsidRPr="009412E4">
        <w:rPr>
          <w:rFonts w:ascii="Times New Roman" w:hAnsi="Times New Roman"/>
          <w:sz w:val="28"/>
          <w:szCs w:val="28"/>
        </w:rPr>
        <w:t>20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 xml:space="preserve">кв. </w:t>
      </w:r>
      <w:r w:rsidR="00CA1801" w:rsidRPr="009412E4">
        <w:rPr>
          <w:rFonts w:ascii="Times New Roman" w:hAnsi="Times New Roman"/>
          <w:sz w:val="28"/>
          <w:szCs w:val="28"/>
        </w:rPr>
        <w:t>1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BF7F8C" w:rsidRPr="009412E4">
        <w:rPr>
          <w:rFonts w:ascii="Times New Roman" w:hAnsi="Times New Roman"/>
          <w:sz w:val="28"/>
          <w:szCs w:val="28"/>
        </w:rPr>
        <w:t xml:space="preserve">ин </w:t>
      </w:r>
      <w:proofErr w:type="spellStart"/>
      <w:r w:rsidR="00CA1801" w:rsidRPr="009412E4">
        <w:rPr>
          <w:rFonts w:ascii="Times New Roman" w:hAnsi="Times New Roman"/>
          <w:sz w:val="28"/>
          <w:szCs w:val="28"/>
        </w:rPr>
        <w:t>Жалнин</w:t>
      </w:r>
      <w:proofErr w:type="spellEnd"/>
      <w:r w:rsidR="00CA1801" w:rsidRPr="009412E4">
        <w:rPr>
          <w:rFonts w:ascii="Times New Roman" w:hAnsi="Times New Roman"/>
          <w:sz w:val="28"/>
          <w:szCs w:val="28"/>
        </w:rPr>
        <w:t xml:space="preserve"> Владимир Александрович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зарегистрированный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EC4560" w:rsidRPr="009412E4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1D72E5" w:rsidRPr="009412E4">
        <w:rPr>
          <w:rFonts w:ascii="Times New Roman" w:hAnsi="Times New Roman"/>
          <w:sz w:val="28"/>
          <w:szCs w:val="28"/>
        </w:rPr>
        <w:t>ина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1801" w:rsidRPr="009412E4">
        <w:rPr>
          <w:rFonts w:ascii="Times New Roman" w:hAnsi="Times New Roman"/>
          <w:sz w:val="28"/>
          <w:szCs w:val="28"/>
        </w:rPr>
        <w:t>Жалнина</w:t>
      </w:r>
      <w:proofErr w:type="spellEnd"/>
      <w:r w:rsidR="00CA1801" w:rsidRPr="009412E4">
        <w:rPr>
          <w:rFonts w:ascii="Times New Roman" w:hAnsi="Times New Roman"/>
          <w:sz w:val="28"/>
          <w:szCs w:val="28"/>
        </w:rPr>
        <w:t xml:space="preserve"> Владимира Александровича</w:t>
      </w:r>
      <w:r w:rsidR="007B616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1963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73</cp:revision>
  <cp:lastPrinted>2023-04-03T13:19:00Z</cp:lastPrinted>
  <dcterms:created xsi:type="dcterms:W3CDTF">2022-08-22T06:20:00Z</dcterms:created>
  <dcterms:modified xsi:type="dcterms:W3CDTF">2023-04-12T08:15:00Z</dcterms:modified>
</cp:coreProperties>
</file>